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9F72" w14:textId="5D8A95E0" w:rsidR="008F359D" w:rsidRPr="008F359D" w:rsidRDefault="008F359D" w:rsidP="008F359D">
      <w:pPr>
        <w:pStyle w:val="NoSpacing"/>
        <w:jc w:val="center"/>
        <w:rPr>
          <w:b/>
          <w:bCs/>
          <w:sz w:val="32"/>
          <w:szCs w:val="32"/>
        </w:rPr>
      </w:pPr>
      <w:r w:rsidRPr="008F359D">
        <w:rPr>
          <w:b/>
          <w:bCs/>
          <w:sz w:val="32"/>
          <w:szCs w:val="32"/>
        </w:rPr>
        <w:t>Creating AI-Ready Degree Programs</w:t>
      </w:r>
      <w:r w:rsidR="00C75BD6">
        <w:rPr>
          <w:b/>
          <w:bCs/>
          <w:sz w:val="32"/>
          <w:szCs w:val="32"/>
        </w:rPr>
        <w:t xml:space="preserve"> @ UNT Dallas</w:t>
      </w:r>
    </w:p>
    <w:p w14:paraId="18E4480C" w14:textId="6BAB7961" w:rsidR="0086309C" w:rsidRPr="008F359D" w:rsidRDefault="008F359D" w:rsidP="008F359D">
      <w:pPr>
        <w:pStyle w:val="NoSpacing"/>
        <w:jc w:val="center"/>
        <w:rPr>
          <w:sz w:val="32"/>
          <w:szCs w:val="32"/>
        </w:rPr>
      </w:pPr>
      <w:r w:rsidRPr="008F359D">
        <w:rPr>
          <w:sz w:val="32"/>
          <w:szCs w:val="32"/>
        </w:rPr>
        <w:t>Sample Prompt Sequence to Support Program Reflection</w:t>
      </w:r>
    </w:p>
    <w:p w14:paraId="46DAD0A9" w14:textId="77777777" w:rsidR="008F359D" w:rsidRPr="008F359D" w:rsidRDefault="008F359D" w:rsidP="008F359D">
      <w:pPr>
        <w:pStyle w:val="NoSpacing"/>
        <w:rPr>
          <w:sz w:val="28"/>
          <w:szCs w:val="28"/>
        </w:rPr>
      </w:pPr>
    </w:p>
    <w:p w14:paraId="1ECD3FC5" w14:textId="08786ADA" w:rsidR="008F359D" w:rsidRPr="008F359D" w:rsidRDefault="008F359D" w:rsidP="008F359D">
      <w:pPr>
        <w:pStyle w:val="NoSpacing"/>
        <w:rPr>
          <w:i/>
          <w:iCs/>
          <w:sz w:val="28"/>
          <w:szCs w:val="28"/>
        </w:rPr>
      </w:pPr>
      <w:r w:rsidRPr="008F359D">
        <w:rPr>
          <w:i/>
          <w:iCs/>
          <w:sz w:val="28"/>
          <w:szCs w:val="28"/>
        </w:rPr>
        <w:t xml:space="preserve">Using an AI tool, such as ChatGPT, </w:t>
      </w:r>
      <w:r w:rsidR="00E10529">
        <w:rPr>
          <w:i/>
          <w:iCs/>
          <w:sz w:val="28"/>
          <w:szCs w:val="28"/>
        </w:rPr>
        <w:t xml:space="preserve">adapt </w:t>
      </w:r>
      <w:r w:rsidRPr="008F359D">
        <w:rPr>
          <w:i/>
          <w:iCs/>
          <w:sz w:val="28"/>
          <w:szCs w:val="28"/>
        </w:rPr>
        <w:t>the following prompts to assist in reflecting on potential program updates to support students’ career readiness with respect to AI</w:t>
      </w:r>
      <w:r w:rsidR="00E5009C">
        <w:rPr>
          <w:i/>
          <w:iCs/>
          <w:sz w:val="28"/>
          <w:szCs w:val="28"/>
        </w:rPr>
        <w:t>’s impact</w:t>
      </w:r>
      <w:r w:rsidRPr="008F359D">
        <w:rPr>
          <w:i/>
          <w:iCs/>
          <w:sz w:val="28"/>
          <w:szCs w:val="28"/>
        </w:rPr>
        <w:t xml:space="preserve">. </w:t>
      </w:r>
    </w:p>
    <w:p w14:paraId="794A7836" w14:textId="77777777" w:rsidR="008F359D" w:rsidRPr="008F359D" w:rsidRDefault="008F359D" w:rsidP="008F359D">
      <w:pPr>
        <w:pStyle w:val="NoSpacing"/>
        <w:rPr>
          <w:sz w:val="28"/>
          <w:szCs w:val="28"/>
        </w:rPr>
      </w:pPr>
    </w:p>
    <w:p w14:paraId="744B6E47" w14:textId="77777777" w:rsidR="008F359D" w:rsidRPr="00435F36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  <w:r w:rsidRPr="00435F36"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  <w:t>Prompt A: Generate Career Paths</w:t>
      </w:r>
    </w:p>
    <w:p w14:paraId="0CD284CB" w14:textId="6BF73982" w:rsidR="008F359D" w:rsidRPr="00435F36" w:rsidRDefault="008F359D" w:rsidP="008F359D">
      <w:pPr>
        <w:spacing w:after="160" w:line="278" w:lineRule="auto"/>
        <w:contextualSpacing/>
        <w:rPr>
          <w:rFonts w:eastAsia="Aptos"/>
          <w:kern w:val="2"/>
          <w:sz w:val="28"/>
          <w:szCs w:val="28"/>
          <w:lang w:val="en-US"/>
          <w14:ligatures w14:val="standardContextual"/>
        </w:rPr>
      </w:pPr>
      <w:r w:rsidRPr="00435F36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>“List 10–15 current job titles — including emerging roles — that graduates with a</w:t>
      </w:r>
      <w:r w:rsidR="00D85A0C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 xml:space="preserve">n </w:t>
      </w:r>
      <w:r w:rsidR="00D85A0C" w:rsidRPr="00D85A0C">
        <w:rPr>
          <w:rFonts w:eastAsia="Aptos"/>
          <w:i/>
          <w:iCs/>
          <w:kern w:val="2"/>
          <w:sz w:val="28"/>
          <w:szCs w:val="28"/>
          <w:u w:val="single"/>
          <w:lang w:val="en-US"/>
          <w14:ligatures w14:val="standardContextual"/>
        </w:rPr>
        <w:t>undergraduate</w:t>
      </w:r>
      <w:r w:rsidRPr="00435F36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 xml:space="preserve"> degree in [</w:t>
      </w:r>
      <w:r w:rsidRPr="00435F36">
        <w:rPr>
          <w:rFonts w:eastAsia="Aptos"/>
          <w:i/>
          <w:iCs/>
          <w:kern w:val="2"/>
          <w:sz w:val="28"/>
          <w:szCs w:val="28"/>
          <w:highlight w:val="cyan"/>
          <w:lang w:val="en-US"/>
          <w14:ligatures w14:val="standardContextual"/>
        </w:rPr>
        <w:t>Major</w:t>
      </w:r>
      <w:r w:rsidRPr="00435F36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>] commonly pursue. For each job title, include the primary responsibilities and how the role has evolved in the last 5 years.”</w:t>
      </w:r>
    </w:p>
    <w:p w14:paraId="6C24051F" w14:textId="77777777" w:rsidR="008E57CF" w:rsidRDefault="008E57CF" w:rsidP="008E57CF">
      <w:pPr>
        <w:spacing w:after="160" w:line="278" w:lineRule="auto"/>
        <w:contextualSpacing/>
        <w:rPr>
          <w:rFonts w:eastAsia="Aptos"/>
          <w:b/>
          <w:bCs/>
          <w:kern w:val="2"/>
          <w:lang w:val="en-US"/>
          <w14:ligatures w14:val="standardContextual"/>
        </w:rPr>
      </w:pPr>
    </w:p>
    <w:p w14:paraId="5B4AAA08" w14:textId="77777777" w:rsidR="008F359D" w:rsidRPr="008F359D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5A69CC33" w14:textId="77777777" w:rsidR="008F359D" w:rsidRPr="003C40A0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  <w:r w:rsidRPr="003C40A0"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  <w:t>Prompt B: AI Use in Those Careers</w:t>
      </w:r>
    </w:p>
    <w:p w14:paraId="27CBA276" w14:textId="656EDBDF" w:rsidR="008F359D" w:rsidRPr="003C40A0" w:rsidRDefault="008F359D" w:rsidP="008F359D">
      <w:pPr>
        <w:spacing w:after="160" w:line="278" w:lineRule="auto"/>
        <w:contextualSpacing/>
        <w:rPr>
          <w:rFonts w:eastAsia="Aptos"/>
          <w:kern w:val="2"/>
          <w:sz w:val="28"/>
          <w:szCs w:val="28"/>
          <w:lang w:val="en-US"/>
          <w14:ligatures w14:val="standardContextual"/>
        </w:rPr>
      </w:pPr>
      <w:r w:rsidRPr="003C40A0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>“For each of the following roles — [</w:t>
      </w:r>
      <w:r w:rsidRPr="003C40A0">
        <w:rPr>
          <w:rFonts w:eastAsia="Aptos"/>
          <w:i/>
          <w:iCs/>
          <w:kern w:val="2"/>
          <w:sz w:val="28"/>
          <w:szCs w:val="28"/>
          <w:highlight w:val="cyan"/>
          <w:lang w:val="en-US"/>
          <w14:ligatures w14:val="standardContextual"/>
        </w:rPr>
        <w:t>list</w:t>
      </w:r>
      <w:r w:rsidRPr="008F359D">
        <w:rPr>
          <w:rFonts w:eastAsia="Aptos"/>
          <w:i/>
          <w:iCs/>
          <w:kern w:val="2"/>
          <w:sz w:val="28"/>
          <w:szCs w:val="28"/>
          <w:highlight w:val="cyan"/>
          <w:lang w:val="en-US"/>
          <w14:ligatures w14:val="standardContextual"/>
        </w:rPr>
        <w:t xml:space="preserve"> – identify a few from the prior prompt </w:t>
      </w:r>
      <w:r w:rsidRPr="007612EC">
        <w:rPr>
          <w:rFonts w:eastAsia="Aptos"/>
          <w:i/>
          <w:iCs/>
          <w:kern w:val="2"/>
          <w:sz w:val="28"/>
          <w:szCs w:val="28"/>
          <w:highlight w:val="cyan"/>
          <w:lang w:val="en-US"/>
          <w14:ligatures w14:val="standardContextual"/>
        </w:rPr>
        <w:t>out</w:t>
      </w:r>
      <w:r w:rsidR="007612EC" w:rsidRPr="007612EC">
        <w:rPr>
          <w:rFonts w:eastAsia="Aptos"/>
          <w:i/>
          <w:iCs/>
          <w:kern w:val="2"/>
          <w:sz w:val="28"/>
          <w:szCs w:val="28"/>
          <w:highlight w:val="cyan"/>
          <w:lang w:val="en-US"/>
          <w14:ligatures w14:val="standardContextual"/>
        </w:rPr>
        <w:t>put</w:t>
      </w:r>
      <w:r w:rsidRPr="003C40A0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>] — explain how AI is currently being used by professionals in this field. Include specific tools, common workflows, new expectations of employees, and examples of AI-augmented tasks.”</w:t>
      </w:r>
    </w:p>
    <w:p w14:paraId="4A244BDA" w14:textId="77777777" w:rsidR="008F359D" w:rsidRPr="008F359D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6D7ED2DE" w14:textId="77777777" w:rsidR="008F359D" w:rsidRPr="008F359D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356C8556" w14:textId="77777777" w:rsidR="008F359D" w:rsidRPr="003C40A0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  <w:r w:rsidRPr="003C40A0"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  <w:t>Prompt C: Future of Work &amp; Skills</w:t>
      </w:r>
    </w:p>
    <w:p w14:paraId="1F44034B" w14:textId="77777777" w:rsidR="008F359D" w:rsidRPr="003C40A0" w:rsidRDefault="008F359D" w:rsidP="008F359D">
      <w:pPr>
        <w:spacing w:after="160" w:line="278" w:lineRule="auto"/>
        <w:contextualSpacing/>
        <w:rPr>
          <w:rFonts w:eastAsia="Aptos"/>
          <w:kern w:val="2"/>
          <w:sz w:val="28"/>
          <w:szCs w:val="28"/>
          <w:lang w:val="en-US"/>
          <w14:ligatures w14:val="standardContextual"/>
        </w:rPr>
      </w:pPr>
      <w:r w:rsidRPr="003C40A0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>“Identify which tasks in these roles are most likely to be automated or assisted by AI over the next decade. What new competencies should graduates develop to remain competitive?”</w:t>
      </w:r>
    </w:p>
    <w:p w14:paraId="0F3F1FED" w14:textId="77777777" w:rsidR="008F359D" w:rsidRPr="008F359D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57DD4177" w14:textId="77777777" w:rsidR="008F359D" w:rsidRPr="008F359D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03B88C1C" w14:textId="77777777" w:rsidR="008F359D" w:rsidRPr="003C40A0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  <w:r w:rsidRPr="003C40A0"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  <w:t>Prompt D: Curriculum Integration Ideas</w:t>
      </w:r>
    </w:p>
    <w:p w14:paraId="59E3CCD0" w14:textId="77777777" w:rsidR="008F359D" w:rsidRPr="003C40A0" w:rsidRDefault="008F359D" w:rsidP="008F359D">
      <w:pPr>
        <w:spacing w:after="160" w:line="278" w:lineRule="auto"/>
        <w:contextualSpacing/>
        <w:rPr>
          <w:rFonts w:eastAsia="Aptos"/>
          <w:kern w:val="2"/>
          <w:sz w:val="28"/>
          <w:szCs w:val="28"/>
          <w:lang w:val="en-US"/>
          <w14:ligatures w14:val="standardContextual"/>
        </w:rPr>
      </w:pPr>
      <w:r w:rsidRPr="003C40A0">
        <w:rPr>
          <w:rFonts w:eastAsia="Aptos"/>
          <w:i/>
          <w:iCs/>
          <w:kern w:val="2"/>
          <w:sz w:val="28"/>
          <w:szCs w:val="28"/>
          <w:lang w:val="en-US"/>
          <w14:ligatures w14:val="standardContextual"/>
        </w:rPr>
        <w:t>“Based on the AI transformations in this field, propose 3–5 concrete course activities, assignments, or skill-building modules that would help students prepare for these AI-augmented careers.”</w:t>
      </w:r>
    </w:p>
    <w:p w14:paraId="13351BB6" w14:textId="77777777" w:rsidR="008F359D" w:rsidRPr="008F359D" w:rsidRDefault="008F359D" w:rsidP="008F359D">
      <w:pPr>
        <w:spacing w:after="160" w:line="278" w:lineRule="auto"/>
        <w:contextualSpacing/>
        <w:rPr>
          <w:rFonts w:eastAsia="Aptos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7D957445" w14:textId="77777777" w:rsidR="008F359D" w:rsidRPr="008F359D" w:rsidRDefault="008F359D" w:rsidP="008F359D">
      <w:pPr>
        <w:pStyle w:val="NoSpacing"/>
        <w:rPr>
          <w:sz w:val="28"/>
          <w:szCs w:val="28"/>
        </w:rPr>
      </w:pPr>
    </w:p>
    <w:sectPr w:rsidR="008F359D" w:rsidRPr="008F3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91CrxsZTqvryFushFt/RmArDvdHPtHCbyQjXuNp5vjZ0+86gJlplfnx/FGX+nEQiGl84yoF3Y8NPNltLzfSMA==" w:salt="phXIx1hNj+J1EnKCST9tx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9D"/>
    <w:rsid w:val="00013C83"/>
    <w:rsid w:val="00087B57"/>
    <w:rsid w:val="000D7ADE"/>
    <w:rsid w:val="00460584"/>
    <w:rsid w:val="007467E1"/>
    <w:rsid w:val="007612EC"/>
    <w:rsid w:val="0086309C"/>
    <w:rsid w:val="008E57CF"/>
    <w:rsid w:val="008F359D"/>
    <w:rsid w:val="00991A12"/>
    <w:rsid w:val="00A04921"/>
    <w:rsid w:val="00C75BD6"/>
    <w:rsid w:val="00D85A0C"/>
    <w:rsid w:val="00E10529"/>
    <w:rsid w:val="00E5009C"/>
    <w:rsid w:val="00E6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B071"/>
  <w15:chartTrackingRefBased/>
  <w15:docId w15:val="{6F13D2C5-B222-498C-8F69-6EC6ECAD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59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5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5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5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5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5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5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5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5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5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3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5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3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5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3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5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3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5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F3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E4760D302884383DA9F19C16F0915" ma:contentTypeVersion="3" ma:contentTypeDescription="Create a new document." ma:contentTypeScope="" ma:versionID="e48f3d2443ebd3c980ab46770fc000b3">
  <xsd:schema xmlns:xsd="http://www.w3.org/2001/XMLSchema" xmlns:xs="http://www.w3.org/2001/XMLSchema" xmlns:p="http://schemas.microsoft.com/office/2006/metadata/properties" xmlns:ns2="96a85526-a7a3-4a82-8713-39df8f0e90dc" targetNamespace="http://schemas.microsoft.com/office/2006/metadata/properties" ma:root="true" ma:fieldsID="c70ba04b3ec8cbed9415a276c7983f8b" ns2:_="">
    <xsd:import namespace="96a85526-a7a3-4a82-8713-39df8f0e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5526-a7a3-4a82-8713-39df8f0e9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5ABD5-CC51-4B8F-BC9A-4D618F938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398E80-E055-413D-8675-CB98A20349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AA5A29-6DAA-4DBE-89AE-F0A076C47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85526-a7a3-4a82-8713-39df8f0e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1113</Characters>
  <Application>Microsoft Office Word</Application>
  <DocSecurity>8</DocSecurity>
  <Lines>32</Lines>
  <Paragraphs>13</Paragraphs>
  <ScaleCrop>false</ScaleCrop>
  <Company>University of North Texas at Dallas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Sevak, Milan</dc:creator>
  <cp:keywords/>
  <dc:description/>
  <cp:lastModifiedBy>Rogers, Courtney</cp:lastModifiedBy>
  <cp:revision>2</cp:revision>
  <dcterms:created xsi:type="dcterms:W3CDTF">2026-08-17T23:48:00Z</dcterms:created>
  <dcterms:modified xsi:type="dcterms:W3CDTF">2026-08-17T23:48:00Z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0x0101006CBE4760D302884383DA9F19C16F0915</vt:lpwstr>
  </property>
  <property fmtid="{D5CDD505-2E9C-101B-9397-08002B2CF9AE}" pid="3" name="docLang">
    <vt:lpwstr>en</vt:lpwstr>
  </property>
</Properties>
</file>